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EF3F65">
        <w:rPr>
          <w:sz w:val="20"/>
          <w:szCs w:val="21"/>
          <w:vertAlign w:val="baseline"/>
        </w:rPr>
        <w:t>10</w:t>
      </w:r>
      <w:bookmarkStart w:id="0" w:name="_GoBack"/>
      <w:bookmarkEnd w:id="0"/>
      <w:r>
        <w:rPr>
          <w:sz w:val="20"/>
          <w:szCs w:val="21"/>
          <w:vertAlign w:val="baseline"/>
        </w:rPr>
        <w:t>/</w:t>
      </w:r>
      <w:r w:rsidR="00BF3054">
        <w:rPr>
          <w:sz w:val="20"/>
          <w:szCs w:val="21"/>
          <w:vertAlign w:val="baseline"/>
        </w:rPr>
        <w:t>2016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BF3054">
        <w:rPr>
          <w:color w:val="000000"/>
          <w:sz w:val="20"/>
          <w:szCs w:val="21"/>
          <w:vertAlign w:val="baseline"/>
        </w:rPr>
        <w:t>execução</w:t>
      </w:r>
      <w:r w:rsidR="00BF3054" w:rsidRPr="00BF3054">
        <w:rPr>
          <w:color w:val="000000"/>
          <w:sz w:val="20"/>
          <w:szCs w:val="21"/>
          <w:vertAlign w:val="baseline"/>
        </w:rPr>
        <w:t xml:space="preserve"> </w:t>
      </w:r>
      <w:r w:rsidR="00330B29" w:rsidRPr="00330B29">
        <w:rPr>
          <w:b/>
          <w:color w:val="000000"/>
          <w:sz w:val="20"/>
          <w:szCs w:val="21"/>
          <w:vertAlign w:val="baseline"/>
        </w:rPr>
        <w:t>dos Serviços de Apoio à Fiscalização e Supervisão Técnica de Convênios e Contratos no Âmbito e sob a gestão da 8ª Superintendência Regional da CODEVASF, no Estado do Maranhão</w:t>
      </w:r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147" w:rsidRDefault="00681147" w:rsidP="00410994">
      <w:r>
        <w:separator/>
      </w:r>
    </w:p>
  </w:endnote>
  <w:endnote w:type="continuationSeparator" w:id="0">
    <w:p w:rsidR="00681147" w:rsidRDefault="00681147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147" w:rsidRDefault="00681147" w:rsidP="00410994">
      <w:r>
        <w:separator/>
      </w:r>
    </w:p>
  </w:footnote>
  <w:footnote w:type="continuationSeparator" w:id="0">
    <w:p w:rsidR="00681147" w:rsidRDefault="00681147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71803019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B370F"/>
    <w:rsid w:val="000D0743"/>
    <w:rsid w:val="00137393"/>
    <w:rsid w:val="00330B29"/>
    <w:rsid w:val="0040052A"/>
    <w:rsid w:val="00410994"/>
    <w:rsid w:val="0042570D"/>
    <w:rsid w:val="005123B0"/>
    <w:rsid w:val="0057718C"/>
    <w:rsid w:val="00623451"/>
    <w:rsid w:val="00681147"/>
    <w:rsid w:val="006B42B4"/>
    <w:rsid w:val="00761B8F"/>
    <w:rsid w:val="00781B94"/>
    <w:rsid w:val="007F5760"/>
    <w:rsid w:val="009402E5"/>
    <w:rsid w:val="00A910DF"/>
    <w:rsid w:val="00AA50F4"/>
    <w:rsid w:val="00AD4BCC"/>
    <w:rsid w:val="00AE6A05"/>
    <w:rsid w:val="00B63EBA"/>
    <w:rsid w:val="00B77A33"/>
    <w:rsid w:val="00BF3054"/>
    <w:rsid w:val="00C43513"/>
    <w:rsid w:val="00C86F65"/>
    <w:rsid w:val="00CD33D5"/>
    <w:rsid w:val="00E20AAD"/>
    <w:rsid w:val="00EC501D"/>
    <w:rsid w:val="00EF3F65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A407E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58425-0879-4827-85A3-528B0859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15</cp:revision>
  <cp:lastPrinted>2013-03-04T18:44:00Z</cp:lastPrinted>
  <dcterms:created xsi:type="dcterms:W3CDTF">2012-12-19T20:14:00Z</dcterms:created>
  <dcterms:modified xsi:type="dcterms:W3CDTF">2017-11-10T10:11:00Z</dcterms:modified>
</cp:coreProperties>
</file>